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9EEFB">
      <w:pPr>
        <w:jc w:val="center"/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  <w:t>身份证明材料案例样式</w:t>
      </w:r>
    </w:p>
    <w:p w14:paraId="2A8683E1"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一、部分正确样式（案例）</w:t>
      </w:r>
    </w:p>
    <w:p w14:paraId="7106C4A7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1.1低保证明</w:t>
      </w:r>
      <w:r>
        <w:rPr>
          <w:rFonts w:hint="eastAsia"/>
          <w:sz w:val="24"/>
          <w:szCs w:val="32"/>
          <w:lang w:val="en-US" w:eastAsia="zh-CN"/>
        </w:rPr>
        <w:t xml:space="preserve"> </w:t>
      </w:r>
      <w:r>
        <w:rPr>
          <w:rFonts w:hint="eastAsia"/>
          <w:color w:val="FF0000"/>
          <w:sz w:val="24"/>
          <w:szCs w:val="32"/>
          <w:lang w:val="en-US" w:eastAsia="zh-CN"/>
        </w:rPr>
        <w:t xml:space="preserve">（以2026年毕业生为例，落款日期须在2025年9月1日之后）  </w:t>
      </w:r>
      <w:r>
        <w:rPr>
          <w:rFonts w:hint="eastAsia"/>
          <w:sz w:val="24"/>
          <w:szCs w:val="32"/>
          <w:lang w:val="en-US" w:eastAsia="zh-CN"/>
        </w:rPr>
        <w:t xml:space="preserve">                       </w:t>
      </w:r>
    </w:p>
    <w:p w14:paraId="0BB87FA6">
      <w:pPr>
        <w:rPr>
          <w:rFonts w:hint="default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5058410" cy="7144385"/>
            <wp:effectExtent l="0" t="0" r="8890" b="18415"/>
            <wp:docPr id="1" name="图片 1" descr="168016508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01650871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CFD6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1.2低保证原件</w:t>
      </w:r>
    </w:p>
    <w:p w14:paraId="1D40BD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2720" cy="7968615"/>
            <wp:effectExtent l="0" t="0" r="5080" b="13335"/>
            <wp:docPr id="2" name="图片 2" descr="168016516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0165161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03F0">
      <w:pPr>
        <w:rPr>
          <w:rFonts w:hint="default"/>
          <w:lang w:val="en-US" w:eastAsia="zh-CN"/>
        </w:rPr>
      </w:pPr>
    </w:p>
    <w:p w14:paraId="4216AE05"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2.残疾军人证</w:t>
      </w:r>
    </w:p>
    <w:p w14:paraId="7857502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7155" cy="3472815"/>
            <wp:effectExtent l="0" t="0" r="4445" b="13335"/>
            <wp:docPr id="17" name="图片 17" descr="cee41c2ca3bf82fc7b2e9095852a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ee41c2ca3bf82fc7b2e9095852a1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554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019AD1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86045" cy="4538980"/>
            <wp:effectExtent l="0" t="0" r="14605" b="13970"/>
            <wp:docPr id="22" name="图片 22" descr="168058797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05879754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4F3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4361815"/>
            <wp:effectExtent l="0" t="0" r="16510" b="635"/>
            <wp:docPr id="20" name="图片 20" descr="168058773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05877356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85A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3.贷款合同</w:t>
      </w:r>
      <w:r>
        <w:rPr>
          <w:rFonts w:hint="eastAsia" w:ascii="仿宋_GB2312" w:hAnsi="仿宋_GB2312" w:eastAsia="仿宋_GB2312" w:cs="仿宋_GB2312"/>
          <w:color w:val="FF0000"/>
          <w:sz w:val="22"/>
          <w:szCs w:val="22"/>
          <w:lang w:val="en-US" w:eastAsia="zh-CN"/>
        </w:rPr>
        <w:t>（以2026年毕业生为例，贷款合同上的申贷学年须为2025-2026学年）</w:t>
      </w:r>
    </w:p>
    <w:p w14:paraId="4837815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①一贷多年覆盖毕业学年的（一般会列明贷款学年）</w:t>
      </w:r>
    </w:p>
    <w:p w14:paraId="5188329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407410"/>
            <wp:effectExtent l="0" t="0" r="7620" b="2540"/>
            <wp:docPr id="8" name="图片 8" descr="16801663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01663116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9CE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国开行标准合同</w:t>
      </w:r>
    </w:p>
    <w:p w14:paraId="5AC889E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602355"/>
            <wp:effectExtent l="0" t="0" r="13335" b="17145"/>
            <wp:docPr id="9" name="图片 9" descr="168016638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0166382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B74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③一贷多年未明确毕业学年的，还需提供涵盖学年的贷款受理证明</w:t>
      </w:r>
    </w:p>
    <w:p w14:paraId="2BB88B5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3597910"/>
            <wp:effectExtent l="0" t="0" r="2540" b="2540"/>
            <wp:docPr id="10" name="图片 10" descr="168016642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01664289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EA9D"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部分不正确样式（案例）</w:t>
      </w:r>
    </w:p>
    <w:p w14:paraId="213B1F9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毕业学年不正确的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0CCD9B9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241675"/>
            <wp:effectExtent l="0" t="0" r="7620" b="15875"/>
            <wp:docPr id="5" name="图片 5" descr="168022701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02270168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78B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不正确原因：以毕业年度为2026年度的毕业生为例，其应当提供毕业学年为2025-2026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学年的国开行贷款合同才算是符合条件的。</w:t>
      </w:r>
    </w:p>
    <w:p w14:paraId="5458AF9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6F1FD4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合同是复印件的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7CB7C834"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drawing>
          <wp:inline distT="0" distB="0" distL="114300" distR="114300">
            <wp:extent cx="5271770" cy="2796540"/>
            <wp:effectExtent l="0" t="0" r="5080" b="3810"/>
            <wp:docPr id="15" name="图片 15" descr="168058735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05873554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CC7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不正确原因：必须上传盖红章合同。确实无法提供原件而只提供复印件的，复印件须加盖合同所涉及所有部门的公章。</w:t>
      </w:r>
    </w:p>
    <w:p w14:paraId="3FB0A5E9"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</w:p>
    <w:p w14:paraId="1ED966D3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92CECF4-3B34-46CF-9378-369D44216C0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04788B0-D841-41A1-A8A9-9CADA0CAE92D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7374CD4-8423-4A5F-95F9-2B25BC4C2A7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1B4723CE-2C9D-4310-ABC3-14D5B07417BC}"/>
  </w:font>
  <w:font w:name="WPSEMBED11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PSEMBED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1615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55150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55150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2F3642"/>
    <w:multiLevelType w:val="singleLevel"/>
    <w:tmpl w:val="A62F364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4MDg4Zjk3ZDcyM2RkZGQ4YTc0NDM0ODQxOTlkNzQifQ=="/>
  </w:docVars>
  <w:rsids>
    <w:rsidRoot w:val="00000000"/>
    <w:rsid w:val="01746DCF"/>
    <w:rsid w:val="04D84156"/>
    <w:rsid w:val="083E7A3A"/>
    <w:rsid w:val="10EF6464"/>
    <w:rsid w:val="11553AEE"/>
    <w:rsid w:val="15C408C3"/>
    <w:rsid w:val="1C175445"/>
    <w:rsid w:val="20D800EF"/>
    <w:rsid w:val="24316097"/>
    <w:rsid w:val="24E744BD"/>
    <w:rsid w:val="27B0181F"/>
    <w:rsid w:val="288F19F5"/>
    <w:rsid w:val="2B6E213B"/>
    <w:rsid w:val="2DEB3C88"/>
    <w:rsid w:val="356541F0"/>
    <w:rsid w:val="38A84F8C"/>
    <w:rsid w:val="3B7A5A8D"/>
    <w:rsid w:val="4178433B"/>
    <w:rsid w:val="43F71802"/>
    <w:rsid w:val="48CD118C"/>
    <w:rsid w:val="4F916B8C"/>
    <w:rsid w:val="504F7599"/>
    <w:rsid w:val="5125135B"/>
    <w:rsid w:val="52BB00F0"/>
    <w:rsid w:val="54DB7AAE"/>
    <w:rsid w:val="5AA958C1"/>
    <w:rsid w:val="5B824389"/>
    <w:rsid w:val="5F251315"/>
    <w:rsid w:val="607C33B1"/>
    <w:rsid w:val="61371461"/>
    <w:rsid w:val="630D4137"/>
    <w:rsid w:val="652674B9"/>
    <w:rsid w:val="6CB322FE"/>
    <w:rsid w:val="6EE657C7"/>
    <w:rsid w:val="700A59E5"/>
    <w:rsid w:val="77B9144C"/>
    <w:rsid w:val="7CE32F05"/>
    <w:rsid w:val="7D8439F5"/>
    <w:rsid w:val="7DB23DD5"/>
    <w:rsid w:val="7DC9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716</Words>
  <Characters>772</Characters>
  <Lines>0</Lines>
  <Paragraphs>0</Paragraphs>
  <TotalTime>5</TotalTime>
  <ScaleCrop>false</ScaleCrop>
  <LinksUpToDate>false</LinksUpToDate>
  <CharactersWithSpaces>800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2023-03-30T08:26:00Z</dcterms:created>
  <dc:creator>Administrator</dc:creator>
  <cp:lastModifiedBy>何婷婷</cp:lastModifiedBy>
  <dcterms:modified xsi:type="dcterms:W3CDTF">2025-09-01T02:20:53Z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5354A021764D45CD91BE17A8B6CF17DB_13</vt:lpwstr>
  </property>
  <property fmtid="{D5CDD505-2E9C-101B-9397-08002B2CF9AE}" pid="4" name="KSOTemplateDocerSaveRecord">
    <vt:lpwstr>eyJoZGlkIjoiYmJiNmU4NzNjMjUxMzk1NjdmZDUzNzRhMjlkYzZhNDUiLCJ1c2VySWQiOiI0ODgwMjE3MzgifQ==</vt:lpwstr>
  </property>
</Properties>
</file>